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الصوفي
</w:t>
      </w:r>
    </w:p>
    <w:p>
      <w:pPr/>
      <w:r>
        <w:rPr/>
        <w:t xml:space="preserve">ابن الصوفي رئيس دمشق مؤيد الدولة والمفرج وحيدرة.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2026-07-27T11:48:58+03:00</dcterms:created>
  <dcterms:modified xsi:type="dcterms:W3CDTF">2026-07-27T11:48:58+03:00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