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نور الدين ابن مصعب
</w:t>
      </w:r>
    </w:p>
    <w:p>
      <w:pPr>
        <w:jc w:val="start"/>
        <w:bidi/>
      </w:pPr>
      <w:r>
        <w:rPr>
          <w:rFonts w:ascii="arial" w:hAnsi="arial" w:eastAsia="arial" w:cs="arial"/>
          <w:sz w:val="28"/>
          <w:szCs w:val="28"/>
          <w:b w:val="1"/>
          <w:bCs w:val="1"/>
          <w:rtl/>
        </w:rPr>
        <w:t xml:space="preserve">نور الدين ابن مصعب
</w:t>
      </w:r>
    </w:p>
    <w:p>
      <w:pPr/>
      <w:r>
        <w:rPr/>
        <w:t xml:space="preserve">نور الدين ابن مصعب احمد بن إبراهيم بن عبد اللطيف بن مصعب الصدر نور الدين أبو العباس الخزرجي الدمشقي، ولد سنة اثنتين وعشرين وست مائة وتوفي سنة ست وتسعين وست مائة، قرأ القرآن على السخاوي وروى الحديث عن الثقفي البلداني، وله أدب وفضيلة وشعر وكان رئيسا محتشما، فيه زعارة وقوة نفس، ومن نظمه:</w:t>
      </w:r>
    </w:p>
    <w:p/>
    <w:p>
      <w:pPr>
        <w:jc w:val="center"/>
      </w:pPr>
      <w:r>
        <w:rPr>
          <w:color w:val="ff0000"/>
        </w:rPr>
        <w:t xml:space="preserve">وكنا عهدنا أرض جلق روضة</w:t>
      </w:r>
      <w:r>
        <w:rPr>
          <w:color w:val="ff0000"/>
        </w:rPr>
        <w:t xml:space="preserve">      </w:t>
      </w:r>
      <w:r>
        <w:rPr>
          <w:color w:val="ff0000"/>
        </w:rPr>
        <w:t xml:space="preserve">بها الحسن يجري مطلقا في عنانه</w:t>
      </w:r>
    </w:p>
    <w:p/>
    <w:p>
      <w:pPr>
        <w:jc w:val="center"/>
      </w:pPr>
      <w:r>
        <w:rPr>
          <w:color w:val="ff0000"/>
        </w:rPr>
        <w:t xml:space="preserve">خشينا بها عين الكمال تصيبها</w:t>
      </w:r>
      <w:r>
        <w:rPr>
          <w:color w:val="ff0000"/>
        </w:rPr>
        <w:t xml:space="preserve">      </w:t>
      </w:r>
      <w:r>
        <w:rPr>
          <w:color w:val="ff0000"/>
        </w:rPr>
        <w:t xml:space="preserve">فما زال حتى سافها بلسانه</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مصعب نور الدين
</w:t>
      </w:r>
    </w:p>
    <w:p>
      <w:pPr/>
      <w:r>
        <w:rPr/>
        <w:t xml:space="preserve">ابن مصعب نور الدين اسمه أحمد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مصعب
</w:t>
      </w:r>
    </w:p>
    <w:p>
      <w:pPr/>
      <w:r>
        <w:rPr/>
        <w:t xml:space="preserve">ابن مصعب نور الدين أحمد بن إبراهيم.</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2026-07-01T02:41:06+03:00</dcterms:created>
  <dcterms:modified xsi:type="dcterms:W3CDTF">2026-07-01T02:41:06+03:00</dcterms:modified>
</cp:coreProperties>
</file>

<file path=docProps/custom.xml><?xml version="1.0" encoding="utf-8"?>
<Properties xmlns="http://schemas.openxmlformats.org/officeDocument/2006/custom-properties" xmlns:vt="http://schemas.openxmlformats.org/officeDocument/2006/docPropsVTypes"/>
</file>